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43" w:rsidRDefault="00765B43" w:rsidP="00765B43">
      <w:pPr>
        <w:spacing w:beforeLines="50" w:line="400" w:lineRule="exact"/>
        <w:rPr>
          <w:rFonts w:ascii="宋体" w:hAnsi="宋体" w:cs="仿宋_GB2312"/>
          <w:sz w:val="28"/>
          <w:szCs w:val="32"/>
        </w:rPr>
      </w:pPr>
      <w:r w:rsidRPr="00025FBA">
        <w:rPr>
          <w:rFonts w:ascii="仿宋" w:eastAsia="仿宋" w:hAnsi="仿宋" w:cs="仿宋_GB2312" w:hint="eastAsia"/>
          <w:sz w:val="32"/>
          <w:szCs w:val="32"/>
        </w:rPr>
        <w:t>附件：</w:t>
      </w:r>
    </w:p>
    <w:p w:rsidR="00765B43" w:rsidRPr="00F02A00" w:rsidRDefault="00765B43" w:rsidP="00765B43">
      <w:pPr>
        <w:spacing w:afterLines="50" w:line="460" w:lineRule="exact"/>
        <w:jc w:val="center"/>
        <w:rPr>
          <w:rFonts w:ascii="宋体" w:hAnsi="宋体"/>
          <w:sz w:val="32"/>
          <w:szCs w:val="32"/>
        </w:rPr>
      </w:pPr>
      <w:r w:rsidRPr="00F02A00">
        <w:rPr>
          <w:rStyle w:val="a5"/>
          <w:rFonts w:ascii="宋体" w:hAnsi="宋体" w:cs="微软雅黑" w:hint="eastAsia"/>
          <w:b w:val="0"/>
          <w:sz w:val="32"/>
          <w:szCs w:val="32"/>
          <w:shd w:val="clear" w:color="auto" w:fill="FFFFFF"/>
        </w:rPr>
        <w:t>第十三次整脊分会学术交流大会</w:t>
      </w:r>
      <w:r w:rsidRPr="00F02A00">
        <w:rPr>
          <w:rFonts w:ascii="宋体" w:hAnsi="宋体" w:cs="仿宋_GB2312" w:hint="eastAsia"/>
          <w:sz w:val="32"/>
          <w:szCs w:val="32"/>
        </w:rPr>
        <w:t>回执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1418"/>
        <w:gridCol w:w="848"/>
        <w:gridCol w:w="710"/>
        <w:gridCol w:w="993"/>
        <w:gridCol w:w="706"/>
        <w:gridCol w:w="1563"/>
        <w:gridCol w:w="1552"/>
      </w:tblGrid>
      <w:tr w:rsidR="00765B43" w:rsidRPr="00025FBA" w:rsidTr="00A82081">
        <w:trPr>
          <w:trHeight w:val="454"/>
        </w:trPr>
        <w:tc>
          <w:tcPr>
            <w:tcW w:w="754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A337C8">
              <w:rPr>
                <w:rFonts w:ascii="仿宋" w:eastAsia="仿宋" w:hAnsi="仿宋" w:cs="仿宋_GB2312" w:hint="eastAsia"/>
                <w:sz w:val="28"/>
                <w:szCs w:val="32"/>
              </w:rPr>
              <w:t>姓名</w:t>
            </w:r>
          </w:p>
        </w:tc>
        <w:tc>
          <w:tcPr>
            <w:tcW w:w="773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  <w:tc>
          <w:tcPr>
            <w:tcW w:w="462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A337C8">
              <w:rPr>
                <w:rFonts w:ascii="仿宋" w:eastAsia="仿宋" w:hAnsi="仿宋" w:cs="仿宋_GB2312" w:hint="eastAsia"/>
                <w:sz w:val="28"/>
                <w:szCs w:val="32"/>
              </w:rPr>
              <w:t>性别</w:t>
            </w:r>
          </w:p>
        </w:tc>
        <w:tc>
          <w:tcPr>
            <w:tcW w:w="387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  <w:tc>
          <w:tcPr>
            <w:tcW w:w="541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A337C8">
              <w:rPr>
                <w:rFonts w:ascii="仿宋" w:eastAsia="仿宋" w:hAnsi="仿宋" w:cs="仿宋_GB2312" w:hint="eastAsia"/>
                <w:sz w:val="28"/>
                <w:szCs w:val="32"/>
              </w:rPr>
              <w:t>年龄</w:t>
            </w:r>
          </w:p>
        </w:tc>
        <w:tc>
          <w:tcPr>
            <w:tcW w:w="385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  <w:tc>
          <w:tcPr>
            <w:tcW w:w="852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A337C8">
              <w:rPr>
                <w:rFonts w:ascii="仿宋" w:eastAsia="仿宋" w:hAnsi="仿宋" w:cs="仿宋_GB2312" w:hint="eastAsia"/>
                <w:sz w:val="28"/>
                <w:szCs w:val="32"/>
              </w:rPr>
              <w:t>职务</w:t>
            </w:r>
            <w:r>
              <w:rPr>
                <w:rFonts w:ascii="仿宋" w:eastAsia="仿宋" w:hAnsi="仿宋" w:cs="仿宋_GB2312" w:hint="eastAsia"/>
                <w:sz w:val="28"/>
                <w:szCs w:val="32"/>
              </w:rPr>
              <w:t>/职称</w:t>
            </w:r>
          </w:p>
        </w:tc>
        <w:tc>
          <w:tcPr>
            <w:tcW w:w="846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</w:tr>
      <w:tr w:rsidR="00765B43" w:rsidRPr="00025FBA" w:rsidTr="00A82081">
        <w:trPr>
          <w:trHeight w:val="492"/>
        </w:trPr>
        <w:tc>
          <w:tcPr>
            <w:tcW w:w="754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sz w:val="28"/>
                <w:szCs w:val="32"/>
              </w:rPr>
              <w:t>邮箱</w:t>
            </w:r>
          </w:p>
        </w:tc>
        <w:tc>
          <w:tcPr>
            <w:tcW w:w="2548" w:type="pct"/>
            <w:gridSpan w:val="5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  <w:tc>
          <w:tcPr>
            <w:tcW w:w="852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A337C8">
              <w:rPr>
                <w:rFonts w:ascii="仿宋" w:eastAsia="仿宋" w:hAnsi="仿宋" w:cs="仿宋_GB2312" w:hint="eastAsia"/>
                <w:sz w:val="28"/>
                <w:szCs w:val="32"/>
              </w:rPr>
              <w:t>电话</w:t>
            </w:r>
          </w:p>
        </w:tc>
        <w:tc>
          <w:tcPr>
            <w:tcW w:w="846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</w:tr>
      <w:tr w:rsidR="00765B43" w:rsidRPr="00025FBA" w:rsidTr="00A82081">
        <w:trPr>
          <w:trHeight w:val="544"/>
        </w:trPr>
        <w:tc>
          <w:tcPr>
            <w:tcW w:w="754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sz w:val="28"/>
                <w:szCs w:val="32"/>
              </w:rPr>
              <w:t>通讯地址</w:t>
            </w:r>
          </w:p>
        </w:tc>
        <w:tc>
          <w:tcPr>
            <w:tcW w:w="4246" w:type="pct"/>
            <w:gridSpan w:val="7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</w:tr>
      <w:tr w:rsidR="00765B43" w:rsidRPr="00025FBA" w:rsidTr="00A82081">
        <w:trPr>
          <w:trHeight w:val="544"/>
        </w:trPr>
        <w:tc>
          <w:tcPr>
            <w:tcW w:w="754" w:type="pct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sz w:val="28"/>
                <w:szCs w:val="32"/>
              </w:rPr>
              <w:t>论文题目</w:t>
            </w:r>
          </w:p>
        </w:tc>
        <w:tc>
          <w:tcPr>
            <w:tcW w:w="4246" w:type="pct"/>
            <w:gridSpan w:val="7"/>
            <w:vAlign w:val="center"/>
          </w:tcPr>
          <w:p w:rsidR="00765B43" w:rsidRPr="00A337C8" w:rsidRDefault="00765B43" w:rsidP="00A82081">
            <w:pPr>
              <w:spacing w:line="4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</w:tr>
    </w:tbl>
    <w:p w:rsidR="00765B43" w:rsidRPr="00025FBA" w:rsidRDefault="00765B43" w:rsidP="00765B43">
      <w:pPr>
        <w:spacing w:line="460" w:lineRule="exact"/>
        <w:rPr>
          <w:rFonts w:ascii="宋体" w:hAnsi="宋体" w:hint="eastAsia"/>
          <w:sz w:val="28"/>
          <w:szCs w:val="32"/>
        </w:rPr>
      </w:pPr>
    </w:p>
    <w:p w:rsidR="00D75B7A" w:rsidRDefault="00D75B7A"/>
    <w:sectPr w:rsidR="00D75B7A" w:rsidSect="005C6421">
      <w:pgSz w:w="11906" w:h="16838"/>
      <w:pgMar w:top="1588" w:right="1474" w:bottom="1474" w:left="1474" w:header="851" w:footer="992" w:gutter="0"/>
      <w:cols w:space="720"/>
      <w:docGrid w:type="lines" w:linePitch="4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B7A" w:rsidRDefault="00D75B7A" w:rsidP="00765B43">
      <w:r>
        <w:separator/>
      </w:r>
    </w:p>
  </w:endnote>
  <w:endnote w:type="continuationSeparator" w:id="1">
    <w:p w:rsidR="00D75B7A" w:rsidRDefault="00D75B7A" w:rsidP="00765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B7A" w:rsidRDefault="00D75B7A" w:rsidP="00765B43">
      <w:r>
        <w:separator/>
      </w:r>
    </w:p>
  </w:footnote>
  <w:footnote w:type="continuationSeparator" w:id="1">
    <w:p w:rsidR="00D75B7A" w:rsidRDefault="00D75B7A" w:rsidP="00765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B43"/>
    <w:rsid w:val="00765B43"/>
    <w:rsid w:val="00D7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B43"/>
    <w:rPr>
      <w:sz w:val="18"/>
      <w:szCs w:val="18"/>
    </w:rPr>
  </w:style>
  <w:style w:type="character" w:styleId="a5">
    <w:name w:val="Strong"/>
    <w:basedOn w:val="a0"/>
    <w:qFormat/>
    <w:rsid w:val="00765B4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http://sdwm.org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2</cp:revision>
  <dcterms:created xsi:type="dcterms:W3CDTF">2016-12-27T01:28:00Z</dcterms:created>
  <dcterms:modified xsi:type="dcterms:W3CDTF">2016-12-27T01:29:00Z</dcterms:modified>
</cp:coreProperties>
</file>